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35"/>
        <w:tblW w:w="15276" w:type="dxa"/>
        <w:tblLook w:val="04A0" w:firstRow="1" w:lastRow="0" w:firstColumn="1" w:lastColumn="0" w:noHBand="0" w:noVBand="1"/>
      </w:tblPr>
      <w:tblGrid>
        <w:gridCol w:w="1144"/>
        <w:gridCol w:w="1516"/>
        <w:gridCol w:w="1249"/>
        <w:gridCol w:w="1266"/>
        <w:gridCol w:w="1130"/>
        <w:gridCol w:w="991"/>
        <w:gridCol w:w="1035"/>
        <w:gridCol w:w="1301"/>
        <w:gridCol w:w="1376"/>
        <w:gridCol w:w="1338"/>
        <w:gridCol w:w="1265"/>
        <w:gridCol w:w="1665"/>
      </w:tblGrid>
      <w:tr w:rsidR="00736B72" w:rsidTr="00946FB3">
        <w:trPr>
          <w:trHeight w:val="416"/>
        </w:trPr>
        <w:tc>
          <w:tcPr>
            <w:tcW w:w="3909" w:type="dxa"/>
            <w:gridSpan w:val="3"/>
            <w:shd w:val="clear" w:color="auto" w:fill="D9D9D9" w:themeFill="background1" w:themeFillShade="D9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Details</w:t>
            </w:r>
          </w:p>
        </w:tc>
        <w:tc>
          <w:tcPr>
            <w:tcW w:w="4422" w:type="dxa"/>
            <w:gridSpan w:val="4"/>
            <w:shd w:val="clear" w:color="auto" w:fill="D9D9D9" w:themeFill="background1" w:themeFillShade="D9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Status</w:t>
            </w:r>
          </w:p>
        </w:tc>
        <w:tc>
          <w:tcPr>
            <w:tcW w:w="6945" w:type="dxa"/>
            <w:gridSpan w:val="5"/>
            <w:shd w:val="clear" w:color="auto" w:fill="D9D9D9" w:themeFill="background1" w:themeFillShade="D9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Notification of Intended Disposal</w:t>
            </w:r>
          </w:p>
        </w:tc>
      </w:tr>
      <w:tr w:rsidR="00736B72" w:rsidTr="00946FB3"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Ref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Name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 xml:space="preserve">Asset </w:t>
            </w:r>
            <w:r w:rsidR="00670196">
              <w:rPr>
                <w:b/>
              </w:rPr>
              <w:t>Location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Asset Listed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Internal Review of Listing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Listing Appeal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Asset de-listed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of Notification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Interim Moratorium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Full Moratorium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Protection Period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36B72" w:rsidRPr="00736B72" w:rsidRDefault="00736B72" w:rsidP="00946FB3">
            <w:pPr>
              <w:jc w:val="center"/>
              <w:rPr>
                <w:b/>
              </w:rPr>
            </w:pPr>
            <w:r w:rsidRPr="00736B72">
              <w:rPr>
                <w:b/>
              </w:rPr>
              <w:t>Community Interest Group triggering Moratorium</w:t>
            </w:r>
          </w:p>
        </w:tc>
      </w:tr>
      <w:tr w:rsidR="00670196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  <w:r w:rsidRPr="00670196">
              <w:t>ACV-001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670196" w:rsidRPr="00670196" w:rsidRDefault="00331339" w:rsidP="00331339">
            <w:pPr>
              <w:jc w:val="center"/>
            </w:pPr>
            <w:r>
              <w:t>The Travellers Rest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  <w:r>
              <w:t xml:space="preserve">Skeeby 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  <w:r>
              <w:t>20-10-15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0196" w:rsidRPr="00670196" w:rsidRDefault="00670196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70196" w:rsidRPr="00670196" w:rsidRDefault="00946FB3" w:rsidP="00946FB3">
            <w:pPr>
              <w:jc w:val="center"/>
            </w:pPr>
            <w:r>
              <w:t>9-</w:t>
            </w:r>
            <w:r w:rsidR="00644365">
              <w:t>Nov</w:t>
            </w:r>
            <w:r>
              <w:t>-</w:t>
            </w:r>
            <w:r w:rsidR="00644365">
              <w:t>15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0196" w:rsidRPr="00670196" w:rsidRDefault="00946FB3" w:rsidP="00946FB3">
            <w:pPr>
              <w:jc w:val="center"/>
            </w:pPr>
            <w:r>
              <w:t>23-Nov-15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670196" w:rsidRPr="00670196" w:rsidRDefault="00D351B8" w:rsidP="00946FB3">
            <w:pPr>
              <w:jc w:val="center"/>
            </w:pPr>
            <w:r>
              <w:t>9</w:t>
            </w:r>
            <w:r w:rsidR="00A22D99">
              <w:t>-May-15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70196" w:rsidRPr="00670196" w:rsidRDefault="00D351B8" w:rsidP="00946FB3">
            <w:pPr>
              <w:jc w:val="center"/>
            </w:pPr>
            <w:r>
              <w:t>9</w:t>
            </w:r>
            <w:r w:rsidR="00946FB3">
              <w:t>-</w:t>
            </w:r>
            <w:r w:rsidR="00A22D99">
              <w:t>Nov</w:t>
            </w:r>
            <w:r w:rsidR="00946FB3">
              <w:t>-</w:t>
            </w:r>
            <w:r w:rsidR="00A22D99">
              <w:t>16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670196" w:rsidRPr="00670196" w:rsidRDefault="00A22D99" w:rsidP="00946FB3">
            <w:pPr>
              <w:jc w:val="center"/>
            </w:pPr>
            <w:r>
              <w:t>The Skeeby Community Pub Society Ltd</w:t>
            </w:r>
          </w:p>
        </w:tc>
      </w:tr>
      <w:tr w:rsidR="00331339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  <w:r>
              <w:t>ACV-002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  <w:r>
              <w:t>The Cross Keys Inn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  <w:r>
              <w:t>Bellerby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31339" w:rsidRDefault="00A65874" w:rsidP="00946FB3">
            <w:pPr>
              <w:jc w:val="center"/>
            </w:pPr>
            <w:r>
              <w:t>22-11-16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331339" w:rsidRPr="00670196" w:rsidRDefault="00331339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31339" w:rsidRDefault="00331339" w:rsidP="00946FB3">
            <w:pPr>
              <w:jc w:val="center"/>
            </w:pPr>
          </w:p>
        </w:tc>
      </w:tr>
      <w:tr w:rsidR="00CE215B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ACV-004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Bellerby Memorial Hall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Bellerby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  <w:r>
              <w:t>19-07-17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CE215B" w:rsidRPr="00670196" w:rsidRDefault="00CE215B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CE215B" w:rsidRPr="00670196" w:rsidRDefault="00CE215B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CE215B" w:rsidRPr="00670196" w:rsidRDefault="00CE215B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CE215B" w:rsidRDefault="00CE215B" w:rsidP="00946FB3">
            <w:pPr>
              <w:jc w:val="center"/>
            </w:pPr>
          </w:p>
        </w:tc>
      </w:tr>
      <w:tr w:rsidR="001E0D70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ACV-005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Richmond Friary Community Hospital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Richmond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16-7-18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</w:tr>
      <w:tr w:rsidR="001E0D70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ACV-006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Hanson Sports and Social Club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Colburn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r>
              <w:t>16-7-18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1E0D70" w:rsidRPr="00670196" w:rsidRDefault="001E0D70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  <w:bookmarkStart w:id="0" w:name="_GoBack"/>
            <w:bookmarkEnd w:id="0"/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1E0D70" w:rsidRDefault="001E0D70" w:rsidP="00946FB3">
            <w:pPr>
              <w:jc w:val="center"/>
            </w:pPr>
          </w:p>
        </w:tc>
      </w:tr>
      <w:tr w:rsidR="00620F8F" w:rsidTr="00946FB3">
        <w:trPr>
          <w:trHeight w:val="101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>ACV-008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 xml:space="preserve">The Stanwick 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>Aldbrough St John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  <w:r>
              <w:t>11-12-18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20F8F" w:rsidRPr="00670196" w:rsidRDefault="00620F8F" w:rsidP="00946FB3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0F8F" w:rsidRPr="00670196" w:rsidRDefault="00620F8F" w:rsidP="00946FB3">
            <w:pPr>
              <w:jc w:val="center"/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20F8F" w:rsidRPr="00670196" w:rsidRDefault="00620F8F" w:rsidP="00946FB3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20F8F" w:rsidRDefault="003C197D" w:rsidP="00946FB3">
            <w:pPr>
              <w:jc w:val="center"/>
            </w:pPr>
            <w:r>
              <w:t>8</w:t>
            </w:r>
            <w:r w:rsidRPr="003C197D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20F8F" w:rsidRDefault="003C197D" w:rsidP="003C197D">
            <w:pPr>
              <w:jc w:val="center"/>
            </w:pPr>
            <w:r>
              <w:t>18</w:t>
            </w:r>
            <w:r w:rsidRPr="003C197D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620F8F" w:rsidRDefault="005E35C8" w:rsidP="00946FB3">
            <w:pPr>
              <w:jc w:val="center"/>
            </w:pPr>
            <w:r>
              <w:t>8</w:t>
            </w:r>
            <w:r w:rsidR="00796A0D" w:rsidRPr="00796A0D">
              <w:rPr>
                <w:vertAlign w:val="superscript"/>
              </w:rPr>
              <w:t>th</w:t>
            </w:r>
            <w:r w:rsidR="00796A0D">
              <w:t xml:space="preserve"> July 2019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20F8F" w:rsidRDefault="00620F8F" w:rsidP="00946FB3">
            <w:pPr>
              <w:jc w:val="center"/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620F8F" w:rsidRDefault="00796A0D" w:rsidP="00946FB3">
            <w:pPr>
              <w:jc w:val="center"/>
            </w:pPr>
            <w:r>
              <w:t xml:space="preserve">Aldbrough St John Parish Council </w:t>
            </w:r>
          </w:p>
        </w:tc>
      </w:tr>
    </w:tbl>
    <w:p w:rsidR="00644365" w:rsidRDefault="00736B72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-478465</wp:posOffset>
                </wp:positionH>
                <wp:positionV relativeFrom="paragraph">
                  <wp:posOffset>-318977</wp:posOffset>
                </wp:positionV>
                <wp:extent cx="6772275" cy="1520013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20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57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Richmondshire District Council </w:t>
                            </w:r>
                          </w:p>
                          <w:p w:rsidR="00946FB3" w:rsidRPr="00845748" w:rsidRDefault="00946FB3" w:rsidP="00946F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Community Right to Bid </w:t>
                            </w:r>
                          </w:p>
                          <w:p w:rsidR="00946FB3" w:rsidRP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4365" w:rsidRDefault="00644365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Register of Assets of Community Value</w:t>
                            </w:r>
                          </w:p>
                          <w:p w:rsidR="00946FB3" w:rsidRP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Last updated on </w:t>
                            </w:r>
                            <w:r w:rsidR="003C197D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3C197D" w:rsidRPr="003C197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3C197D">
                              <w:rPr>
                                <w:rFonts w:ascii="Arial" w:hAnsi="Arial" w:cs="Arial"/>
                                <w:b/>
                              </w:rPr>
                              <w:t xml:space="preserve"> 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65pt;margin-top:-25.1pt;width:533.2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" filled="f" fillcolor="silver" stroked="f">
                <v:textbox>
                  <w:txbxContent>
                    <w:p w:rsid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574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Richmondshire District Council </w:t>
                      </w:r>
                    </w:p>
                    <w:p w:rsidR="00946FB3" w:rsidRPr="00845748" w:rsidRDefault="00946FB3" w:rsidP="00946F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Community Right to Bid </w:t>
                      </w:r>
                    </w:p>
                    <w:p w:rsidR="00946FB3" w:rsidRP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44365" w:rsidRDefault="00644365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Register of Assets of Community Value</w:t>
                      </w:r>
                    </w:p>
                    <w:p w:rsidR="00946FB3" w:rsidRPr="00946FB3" w:rsidRDefault="00946FB3" w:rsidP="00736B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Last updated on </w:t>
                      </w:r>
                      <w:r w:rsidR="003C197D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3C197D" w:rsidRPr="003C197D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3C197D">
                        <w:rPr>
                          <w:rFonts w:ascii="Arial" w:hAnsi="Arial" w:cs="Arial"/>
                          <w:b/>
                        </w:rPr>
                        <w:t xml:space="preserve"> February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-914400</wp:posOffset>
            </wp:positionV>
            <wp:extent cx="3629025" cy="1524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365" w:rsidSect="00736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2"/>
    <w:rsid w:val="00000C07"/>
    <w:rsid w:val="00046A6F"/>
    <w:rsid w:val="001E0D70"/>
    <w:rsid w:val="00235A51"/>
    <w:rsid w:val="003054F0"/>
    <w:rsid w:val="00331339"/>
    <w:rsid w:val="003C197D"/>
    <w:rsid w:val="00415475"/>
    <w:rsid w:val="005D1470"/>
    <w:rsid w:val="005E35C8"/>
    <w:rsid w:val="00620F8F"/>
    <w:rsid w:val="00644365"/>
    <w:rsid w:val="00670196"/>
    <w:rsid w:val="00722D06"/>
    <w:rsid w:val="00736B72"/>
    <w:rsid w:val="00796A0D"/>
    <w:rsid w:val="00946FB3"/>
    <w:rsid w:val="00A22D99"/>
    <w:rsid w:val="00A65874"/>
    <w:rsid w:val="00B06B38"/>
    <w:rsid w:val="00CE215B"/>
    <w:rsid w:val="00D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728F"/>
  <w15:docId w15:val="{F274B4CA-95A7-464D-A26C-6B32E31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193888-1181-49D0-984F-C6A3350E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Hambleton District Council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Coultish, Samantha</dc:creator>
  <cp:lastModifiedBy>Coultish, Samantha</cp:lastModifiedBy>
  <cp:revision>19</cp:revision>
  <dcterms:created xsi:type="dcterms:W3CDTF">2015-10-06T17:01:00Z</dcterms:created>
  <dcterms:modified xsi:type="dcterms:W3CDTF">2019-03-19T12:39:00Z</dcterms:modified>
</cp:coreProperties>
</file>